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B244F" w:rsidP="00AB47D9" w:rsidRDefault="00AB47D9" w14:paraId="1B4A5C76" wp14:textId="77777777">
      <w:pPr>
        <w:jc w:val="center"/>
        <w:rPr>
          <w:b/>
        </w:rPr>
      </w:pPr>
      <w:r>
        <w:rPr>
          <w:b/>
        </w:rPr>
        <w:t>REQUEST FOR PROPOSAL FOR</w:t>
      </w:r>
    </w:p>
    <w:p xmlns:wp14="http://schemas.microsoft.com/office/word/2010/wordml" w:rsidR="00AB47D9" w:rsidP="00AB47D9" w:rsidRDefault="002E4342" w14:paraId="1FC89D04" wp14:textId="77777777">
      <w:pPr>
        <w:jc w:val="center"/>
        <w:rPr>
          <w:b/>
        </w:rPr>
      </w:pPr>
      <w:r>
        <w:rPr>
          <w:b/>
        </w:rPr>
        <w:t xml:space="preserve">TOWNSHIP SOLICITOR </w:t>
      </w:r>
      <w:r w:rsidR="00AB47D9">
        <w:rPr>
          <w:b/>
        </w:rPr>
        <w:t>SERVICES</w:t>
      </w:r>
    </w:p>
    <w:p xmlns:wp14="http://schemas.microsoft.com/office/word/2010/wordml" w:rsidR="00AB47D9" w:rsidP="00AB47D9" w:rsidRDefault="00AB47D9" w14:paraId="672A6659" wp14:textId="77777777">
      <w:pPr>
        <w:jc w:val="center"/>
        <w:rPr>
          <w:b/>
        </w:rPr>
      </w:pPr>
    </w:p>
    <w:p xmlns:wp14="http://schemas.microsoft.com/office/word/2010/wordml" w:rsidR="00AB47D9" w:rsidP="67DE1BCE" w:rsidRDefault="00AB47D9" w14:paraId="0868F41D" wp14:textId="4B4C76B0">
      <w:pPr>
        <w:jc w:val="center"/>
        <w:rPr>
          <w:b w:val="1"/>
          <w:bCs w:val="1"/>
        </w:rPr>
      </w:pPr>
      <w:r w:rsidRPr="67DE1BCE" w:rsidR="4D467B28">
        <w:rPr>
          <w:b w:val="1"/>
          <w:bCs w:val="1"/>
        </w:rPr>
        <w:t xml:space="preserve">_____ </w:t>
      </w:r>
      <w:r w:rsidRPr="67DE1BCE" w:rsidR="00AB47D9">
        <w:rPr>
          <w:b w:val="1"/>
          <w:bCs w:val="1"/>
        </w:rPr>
        <w:t>TOWNSHIP</w:t>
      </w:r>
      <w:r w:rsidRPr="67DE1BCE" w:rsidR="1C5C9BB1">
        <w:rPr>
          <w:b w:val="1"/>
          <w:bCs w:val="1"/>
        </w:rPr>
        <w:t xml:space="preserve">, _____ </w:t>
      </w:r>
      <w:r w:rsidRPr="67DE1BCE" w:rsidR="00AB47D9">
        <w:rPr>
          <w:b w:val="1"/>
          <w:bCs w:val="1"/>
        </w:rPr>
        <w:t>COUNTY</w:t>
      </w:r>
    </w:p>
    <w:p xmlns:wp14="http://schemas.microsoft.com/office/word/2010/wordml" w:rsidR="00AB47D9" w:rsidP="00AB47D9" w:rsidRDefault="00AB47D9" w14:paraId="0A37501D" wp14:textId="77777777">
      <w:pPr>
        <w:jc w:val="center"/>
        <w:rPr>
          <w:b/>
        </w:rPr>
      </w:pPr>
    </w:p>
    <w:p xmlns:wp14="http://schemas.microsoft.com/office/word/2010/wordml" w:rsidR="00AB47D9" w:rsidP="00AB47D9" w:rsidRDefault="00AB47D9" w14:paraId="5DAB6C7B" wp14:textId="77777777">
      <w:pPr>
        <w:jc w:val="center"/>
        <w:rPr>
          <w:b/>
        </w:rPr>
      </w:pPr>
    </w:p>
    <w:p xmlns:wp14="http://schemas.microsoft.com/office/word/2010/wordml" w:rsidR="00AB47D9" w:rsidP="67DE1BCE" w:rsidRDefault="0047462A" w14:paraId="4A172456" wp14:textId="75A439A9">
      <w:pPr>
        <w:pStyle w:val="Normal"/>
        <w:jc w:val="both"/>
      </w:pPr>
      <w:r w:rsidR="0047462A">
        <w:rPr/>
        <w:t xml:space="preserve">The Township of </w:t>
      </w:r>
      <w:r w:rsidRPr="67DE1BCE" w:rsidR="706456CF">
        <w:rPr>
          <w:b w:val="1"/>
          <w:bCs w:val="1"/>
        </w:rPr>
        <w:t>_____</w:t>
      </w:r>
      <w:r w:rsidR="0047462A">
        <w:rPr/>
        <w:t xml:space="preserve">, </w:t>
      </w:r>
      <w:r w:rsidRPr="67DE1BCE" w:rsidR="706456CF">
        <w:rPr>
          <w:b w:val="1"/>
          <w:bCs w:val="1"/>
        </w:rPr>
        <w:t xml:space="preserve">_____ </w:t>
      </w:r>
      <w:r w:rsidR="0047462A">
        <w:rPr/>
        <w:t>County is soliciting Proposals for Township Solicitor Services from professional law firms to serve as the Township appointed consultant.</w:t>
      </w:r>
    </w:p>
    <w:p xmlns:wp14="http://schemas.microsoft.com/office/word/2010/wordml" w:rsidR="00AB47D9" w:rsidP="00AB47D9" w:rsidRDefault="00AB47D9" w14:paraId="02EB378F" wp14:textId="77777777">
      <w:pPr>
        <w:jc w:val="both"/>
      </w:pPr>
    </w:p>
    <w:p xmlns:wp14="http://schemas.microsoft.com/office/word/2010/wordml" w:rsidR="00AB47D9" w:rsidP="00AB47D9" w:rsidRDefault="00AB47D9" w14:paraId="637C5233" wp14:textId="77777777">
      <w:pPr>
        <w:jc w:val="both"/>
      </w:pPr>
      <w:r>
        <w:rPr>
          <w:b/>
          <w:u w:val="single"/>
        </w:rPr>
        <w:t>RFP Submission Requirements</w:t>
      </w:r>
    </w:p>
    <w:p xmlns:wp14="http://schemas.microsoft.com/office/word/2010/wordml" w:rsidR="00AB47D9" w:rsidP="00AB47D9" w:rsidRDefault="00AB47D9" w14:paraId="6A05A809" wp14:textId="77777777">
      <w:pPr>
        <w:jc w:val="both"/>
      </w:pPr>
    </w:p>
    <w:p xmlns:wp14="http://schemas.microsoft.com/office/word/2010/wordml" w:rsidR="00AB47D9" w:rsidP="00AB47D9" w:rsidRDefault="00AB47D9" w14:paraId="7143D585" wp14:textId="77777777">
      <w:pPr>
        <w:jc w:val="both"/>
      </w:pPr>
      <w:r>
        <w:t xml:space="preserve">The </w:t>
      </w:r>
      <w:r w:rsidR="00510AA7">
        <w:t>Proposal</w:t>
      </w:r>
      <w:r>
        <w:t xml:space="preserve"> should demonstrate the firm’s multi-disciplinary experience and qualifications in the areas of Township </w:t>
      </w:r>
      <w:r w:rsidR="00472ADC">
        <w:t>government</w:t>
      </w:r>
      <w:r>
        <w:t>.  Submissions should be well organized, brief, and at a minimum should contain the following information:</w:t>
      </w:r>
    </w:p>
    <w:p xmlns:wp14="http://schemas.microsoft.com/office/word/2010/wordml" w:rsidR="00AB47D9" w:rsidP="00AB47D9" w:rsidRDefault="00AB47D9" w14:paraId="5A39BBE3" wp14:textId="77777777">
      <w:pPr>
        <w:jc w:val="both"/>
      </w:pPr>
    </w:p>
    <w:p xmlns:wp14="http://schemas.microsoft.com/office/word/2010/wordml" w:rsidR="00AB47D9" w:rsidP="00AB47D9" w:rsidRDefault="00AB47D9" w14:paraId="04C42E83" wp14:textId="77777777">
      <w:pPr>
        <w:ind w:left="1440" w:hanging="720"/>
        <w:jc w:val="both"/>
      </w:pPr>
      <w:r>
        <w:t>A.</w:t>
      </w:r>
      <w:r>
        <w:tab/>
      </w:r>
      <w:r>
        <w:t>A transmittal letter that briefly states information about the firm, the firm’s understanding of the work to be performed, a commitment to perform the work within the desired time period, and a statement as to why the firm feels that it is qualified to perform the work.</w:t>
      </w:r>
    </w:p>
    <w:p xmlns:wp14="http://schemas.microsoft.com/office/word/2010/wordml" w:rsidR="00AB47D9" w:rsidP="00AB47D9" w:rsidRDefault="00AB47D9" w14:paraId="41C8F396" wp14:textId="77777777">
      <w:pPr>
        <w:ind w:left="1440" w:hanging="720"/>
        <w:jc w:val="both"/>
      </w:pPr>
    </w:p>
    <w:p xmlns:wp14="http://schemas.microsoft.com/office/word/2010/wordml" w:rsidR="00AB47D9" w:rsidP="00AB47D9" w:rsidRDefault="00AB47D9" w14:paraId="7EA0CABE" wp14:textId="77777777">
      <w:pPr>
        <w:ind w:left="1440" w:hanging="720"/>
        <w:jc w:val="both"/>
      </w:pPr>
      <w:r>
        <w:t>B.</w:t>
      </w:r>
      <w:r>
        <w:tab/>
      </w:r>
      <w:r>
        <w:t>Qualifications and experience information:</w:t>
      </w:r>
    </w:p>
    <w:p xmlns:wp14="http://schemas.microsoft.com/office/word/2010/wordml" w:rsidR="00AB47D9" w:rsidP="00AB47D9" w:rsidRDefault="00AB47D9" w14:paraId="72A3D3EC" wp14:textId="77777777">
      <w:pPr>
        <w:ind w:left="1440" w:hanging="720"/>
        <w:jc w:val="both"/>
      </w:pPr>
    </w:p>
    <w:p xmlns:wp14="http://schemas.microsoft.com/office/word/2010/wordml" w:rsidR="00AB47D9" w:rsidP="00AB47D9" w:rsidRDefault="00AB47D9" w14:paraId="7A56A4A3" wp14:textId="77777777">
      <w:pPr>
        <w:ind w:left="1440" w:hanging="720"/>
        <w:jc w:val="both"/>
      </w:pPr>
      <w:r>
        <w:tab/>
      </w:r>
      <w:r>
        <w:t>1.</w:t>
      </w:r>
      <w:r>
        <w:tab/>
      </w:r>
      <w:r>
        <w:t>Location of the primary office from which the work is to be performed.</w:t>
      </w:r>
    </w:p>
    <w:p xmlns:wp14="http://schemas.microsoft.com/office/word/2010/wordml" w:rsidR="00AB47D9" w:rsidP="00AB47D9" w:rsidRDefault="00AB47D9" w14:paraId="0D0B940D" wp14:textId="77777777">
      <w:pPr>
        <w:ind w:left="1440" w:hanging="720"/>
        <w:jc w:val="both"/>
      </w:pPr>
    </w:p>
    <w:p xmlns:wp14="http://schemas.microsoft.com/office/word/2010/wordml" w:rsidR="00AB47D9" w:rsidP="00AB47D9" w:rsidRDefault="00AB47D9" w14:paraId="4B5A1E80" wp14:textId="77777777">
      <w:pPr>
        <w:ind w:left="2160" w:hanging="720"/>
        <w:jc w:val="both"/>
      </w:pPr>
      <w:r>
        <w:t>2.</w:t>
      </w:r>
      <w:r>
        <w:tab/>
      </w:r>
      <w:r>
        <w:t>Identification and experience of the individual that will service as client contact/project manager.</w:t>
      </w:r>
    </w:p>
    <w:p xmlns:wp14="http://schemas.microsoft.com/office/word/2010/wordml" w:rsidR="00AB47D9" w:rsidP="00AB47D9" w:rsidRDefault="00AB47D9" w14:paraId="0E27B00A" wp14:textId="77777777">
      <w:pPr>
        <w:ind w:left="2160" w:hanging="720"/>
        <w:jc w:val="both"/>
      </w:pPr>
    </w:p>
    <w:p xmlns:wp14="http://schemas.microsoft.com/office/word/2010/wordml" w:rsidR="00AB47D9" w:rsidP="00AB47D9" w:rsidRDefault="00AB47D9" w14:paraId="362FFFC5" wp14:textId="77777777">
      <w:pPr>
        <w:ind w:left="2160" w:hanging="720"/>
        <w:jc w:val="both"/>
      </w:pPr>
      <w:r>
        <w:t>3.</w:t>
      </w:r>
      <w:r>
        <w:tab/>
      </w:r>
      <w:r>
        <w:t>Proposed project team organization chart including resumes of key members of the project team.  The responsibility of each member of the proposed project team should be identified.</w:t>
      </w:r>
    </w:p>
    <w:p xmlns:wp14="http://schemas.microsoft.com/office/word/2010/wordml" w:rsidR="00AB47D9" w:rsidP="00AB47D9" w:rsidRDefault="00AB47D9" w14:paraId="60061E4C" wp14:textId="77777777">
      <w:pPr>
        <w:ind w:left="2160" w:hanging="720"/>
        <w:jc w:val="both"/>
      </w:pPr>
    </w:p>
    <w:p xmlns:wp14="http://schemas.microsoft.com/office/word/2010/wordml" w:rsidR="00AB47D9" w:rsidP="00AB47D9" w:rsidRDefault="00AB47D9" w14:paraId="45A70764" wp14:textId="77777777">
      <w:pPr>
        <w:ind w:left="2160" w:hanging="720"/>
        <w:jc w:val="both"/>
      </w:pPr>
      <w:r>
        <w:t>4.</w:t>
      </w:r>
      <w:r>
        <w:tab/>
      </w:r>
      <w:r>
        <w:t xml:space="preserve">A listing of municipalities where similar services </w:t>
      </w:r>
      <w:r w:rsidR="00A43958">
        <w:t>is</w:t>
      </w:r>
      <w:r>
        <w:t xml:space="preserve"> provided.  Provide five (5) references, including addresses and telephone numbers.</w:t>
      </w:r>
    </w:p>
    <w:p xmlns:wp14="http://schemas.microsoft.com/office/word/2010/wordml" w:rsidR="00AB47D9" w:rsidP="00AB47D9" w:rsidRDefault="00AB47D9" w14:paraId="44EAFD9C" wp14:textId="77777777">
      <w:pPr>
        <w:ind w:left="1440" w:hanging="720"/>
        <w:jc w:val="both"/>
      </w:pPr>
    </w:p>
    <w:p xmlns:wp14="http://schemas.microsoft.com/office/word/2010/wordml" w:rsidR="00AB47D9" w:rsidP="00AB47D9" w:rsidRDefault="00AB47D9" w14:paraId="31DD7D67" wp14:textId="77777777">
      <w:pPr>
        <w:ind w:left="1440" w:hanging="720"/>
        <w:jc w:val="both"/>
      </w:pPr>
      <w:r>
        <w:t>C.</w:t>
      </w:r>
      <w:r>
        <w:tab/>
      </w:r>
      <w:r w:rsidR="00436388">
        <w:t>Schedule of hourly rates for the firm and key personnel identified.  Provide a rate schedule for the firm that will be valid for calendar year 20</w:t>
      </w:r>
      <w:r w:rsidR="00781190">
        <w:t>1</w:t>
      </w:r>
      <w:r w:rsidR="00AE738A">
        <w:t>6</w:t>
      </w:r>
      <w:r w:rsidR="00436388">
        <w:t>.</w:t>
      </w:r>
    </w:p>
    <w:p xmlns:wp14="http://schemas.microsoft.com/office/word/2010/wordml" w:rsidR="00436388" w:rsidP="00AB47D9" w:rsidRDefault="00436388" w14:paraId="4B94D5A5" wp14:textId="77777777">
      <w:pPr>
        <w:ind w:left="1440" w:hanging="720"/>
        <w:jc w:val="both"/>
      </w:pPr>
    </w:p>
    <w:p xmlns:wp14="http://schemas.microsoft.com/office/word/2010/wordml" w:rsidR="00436388" w:rsidP="00AB47D9" w:rsidRDefault="00436388" w14:paraId="3B39ABCD" wp14:textId="77777777">
      <w:pPr>
        <w:ind w:left="1440" w:hanging="720"/>
        <w:jc w:val="both"/>
      </w:pPr>
      <w:r>
        <w:t>D.</w:t>
      </w:r>
      <w:r>
        <w:tab/>
      </w:r>
      <w:r w:rsidR="00510AA7">
        <w:t>I</w:t>
      </w:r>
      <w:r>
        <w:t>nformation on the firm’s insurance coverage.</w:t>
      </w:r>
    </w:p>
    <w:p xmlns:wp14="http://schemas.microsoft.com/office/word/2010/wordml" w:rsidR="00436388" w:rsidP="00AB47D9" w:rsidRDefault="00436388" w14:paraId="3DEEC669" wp14:textId="77777777">
      <w:pPr>
        <w:ind w:left="1440" w:hanging="720"/>
        <w:jc w:val="both"/>
      </w:pPr>
    </w:p>
    <w:p xmlns:wp14="http://schemas.microsoft.com/office/word/2010/wordml" w:rsidR="005E7431" w:rsidP="67DE1BCE" w:rsidRDefault="005E7431" w14:paraId="1CF82397" wp14:textId="11132E36">
      <w:pPr>
        <w:pStyle w:val="Normal"/>
        <w:ind w:left="1440" w:hanging="720"/>
        <w:jc w:val="both"/>
      </w:pPr>
      <w:r w:rsidR="005E7431">
        <w:rPr/>
        <w:t>E.</w:t>
      </w:r>
      <w:r>
        <w:tab/>
      </w:r>
      <w:r w:rsidR="0098104A">
        <w:rPr/>
        <w:t xml:space="preserve">Six (6) copies of the </w:t>
      </w:r>
      <w:r w:rsidR="005E7431">
        <w:rPr/>
        <w:t xml:space="preserve">proposal shall be delivered to </w:t>
      </w:r>
      <w:r w:rsidRPr="67DE1BCE" w:rsidR="09AD87D7">
        <w:rPr>
          <w:b w:val="1"/>
          <w:bCs w:val="1"/>
        </w:rPr>
        <w:t xml:space="preserve">_____ </w:t>
      </w:r>
      <w:r w:rsidR="005E7431">
        <w:rPr/>
        <w:t xml:space="preserve">Township </w:t>
      </w:r>
      <w:r w:rsidR="00510AA7">
        <w:rPr/>
        <w:t>c</w:t>
      </w:r>
      <w:r w:rsidR="005E7431">
        <w:rPr/>
        <w:t>/</w:t>
      </w:r>
      <w:r w:rsidR="00510AA7">
        <w:rPr/>
        <w:t>o</w:t>
      </w:r>
      <w:r w:rsidR="005E7431">
        <w:rPr/>
        <w:t xml:space="preserve"> </w:t>
      </w:r>
      <w:r w:rsidR="19F1D4A0">
        <w:rPr>
          <w:b w:val="0"/>
          <w:bCs w:val="0"/>
        </w:rPr>
        <w:t>[name], [address]</w:t>
      </w:r>
      <w:r w:rsidR="005E7431">
        <w:rPr/>
        <w:t>.</w:t>
      </w:r>
    </w:p>
    <w:p xmlns:wp14="http://schemas.microsoft.com/office/word/2010/wordml" w:rsidR="005E7431" w:rsidP="005E7431" w:rsidRDefault="005E7431" w14:paraId="3656B9AB" wp14:textId="77777777">
      <w:pPr>
        <w:ind w:left="1440" w:hanging="720"/>
        <w:jc w:val="both"/>
      </w:pPr>
    </w:p>
    <w:p xmlns:wp14="http://schemas.microsoft.com/office/word/2010/wordml" w:rsidR="005E7431" w:rsidP="005E7431" w:rsidRDefault="005E7431" w14:paraId="1F26395F" wp14:textId="418BABDA">
      <w:pPr>
        <w:ind w:left="1440" w:hanging="720"/>
        <w:jc w:val="both"/>
      </w:pPr>
      <w:r w:rsidR="005E7431">
        <w:rPr/>
        <w:t xml:space="preserve">All proposals are to be received by </w:t>
      </w:r>
      <w:r w:rsidR="07F808F0">
        <w:rPr/>
        <w:t>[date]</w:t>
      </w:r>
      <w:r w:rsidR="005E7431">
        <w:rPr/>
        <w:t xml:space="preserve"> at 4:00 p.m.</w:t>
      </w:r>
    </w:p>
    <w:p xmlns:wp14="http://schemas.microsoft.com/office/word/2010/wordml" w:rsidR="005E7431" w:rsidP="005E7431" w:rsidRDefault="005E7431" w14:paraId="45FB0818" wp14:textId="77777777">
      <w:pPr>
        <w:ind w:left="1440" w:hanging="720"/>
        <w:jc w:val="both"/>
      </w:pPr>
    </w:p>
    <w:p xmlns:wp14="http://schemas.microsoft.com/office/word/2010/wordml" w:rsidR="005E7431" w:rsidP="005E7431" w:rsidRDefault="005E7431" w14:paraId="049F31CB" wp14:textId="77777777">
      <w:pPr>
        <w:jc w:val="both"/>
      </w:pPr>
    </w:p>
    <w:p xmlns:wp14="http://schemas.microsoft.com/office/word/2010/wordml" w:rsidR="002E4342" w:rsidP="005E7431" w:rsidRDefault="002E4342" w14:paraId="53128261" wp14:textId="77777777">
      <w:pPr>
        <w:jc w:val="both"/>
      </w:pPr>
    </w:p>
    <w:p xmlns:wp14="http://schemas.microsoft.com/office/word/2010/wordml" w:rsidR="002E4342" w:rsidP="005E7431" w:rsidRDefault="002E4342" w14:paraId="62486C05" wp14:textId="77777777">
      <w:pPr>
        <w:jc w:val="both"/>
      </w:pPr>
    </w:p>
    <w:p xmlns:wp14="http://schemas.microsoft.com/office/word/2010/wordml" w:rsidR="005E7431" w:rsidP="005E7431" w:rsidRDefault="005E7431" w14:paraId="4101652C" wp14:textId="77777777">
      <w:pPr>
        <w:jc w:val="both"/>
      </w:pPr>
    </w:p>
    <w:p xmlns:wp14="http://schemas.microsoft.com/office/word/2010/wordml" w:rsidR="00436388" w:rsidP="00436388" w:rsidRDefault="002629F5" w14:paraId="7DE3D372" wp14:textId="77777777">
      <w:pPr>
        <w:ind w:left="720" w:hanging="720"/>
        <w:jc w:val="both"/>
      </w:pPr>
      <w:r>
        <w:rPr>
          <w:b/>
          <w:u w:val="single"/>
        </w:rPr>
        <w:t>Basis for Selection</w:t>
      </w:r>
    </w:p>
    <w:p xmlns:wp14="http://schemas.microsoft.com/office/word/2010/wordml" w:rsidR="002629F5" w:rsidP="00436388" w:rsidRDefault="002629F5" w14:paraId="4B99056E" wp14:textId="77777777">
      <w:pPr>
        <w:ind w:left="720" w:hanging="720"/>
        <w:jc w:val="both"/>
      </w:pPr>
    </w:p>
    <w:p xmlns:wp14="http://schemas.microsoft.com/office/word/2010/wordml" w:rsidR="002629F5" w:rsidP="002629F5" w:rsidRDefault="002629F5" w14:paraId="51B48717" wp14:textId="77777777">
      <w:pPr>
        <w:jc w:val="both"/>
      </w:pPr>
      <w:r>
        <w:t>Proposal will be handled confidentially by the Township during the pre-selection period.   Proposal will be evaluated by the Township using the following criteria:</w:t>
      </w:r>
    </w:p>
    <w:p xmlns:wp14="http://schemas.microsoft.com/office/word/2010/wordml" w:rsidR="002629F5" w:rsidP="002629F5" w:rsidRDefault="002629F5" w14:paraId="1299C43A" wp14:textId="77777777">
      <w:pPr>
        <w:jc w:val="both"/>
      </w:pPr>
    </w:p>
    <w:p xmlns:wp14="http://schemas.microsoft.com/office/word/2010/wordml" w:rsidR="002629F5" w:rsidP="002629F5" w:rsidRDefault="002629F5" w14:paraId="104E8BD5" wp14:textId="77777777">
      <w:pPr>
        <w:ind w:left="1440" w:hanging="720"/>
        <w:jc w:val="both"/>
      </w:pPr>
      <w:r>
        <w:t>A.</w:t>
      </w:r>
      <w:r>
        <w:tab/>
      </w:r>
      <w:r>
        <w:t>Demonstration of firm’s prior experience and qualifications for the required types of service.</w:t>
      </w:r>
    </w:p>
    <w:p xmlns:wp14="http://schemas.microsoft.com/office/word/2010/wordml" w:rsidR="00AE738A" w:rsidP="002629F5" w:rsidRDefault="00AE738A" w14:paraId="4DDBEF00" wp14:textId="77777777">
      <w:pPr>
        <w:ind w:left="1440" w:hanging="720"/>
        <w:jc w:val="both"/>
      </w:pPr>
    </w:p>
    <w:p xmlns:wp14="http://schemas.microsoft.com/office/word/2010/wordml" w:rsidR="002629F5" w:rsidP="002629F5" w:rsidRDefault="002629F5" w14:paraId="7238EFFA" wp14:textId="77777777">
      <w:pPr>
        <w:jc w:val="both"/>
      </w:pPr>
      <w:r>
        <w:tab/>
      </w:r>
      <w:r>
        <w:t>B.</w:t>
      </w:r>
      <w:r>
        <w:tab/>
      </w:r>
      <w:r>
        <w:t>Record of satisfactory performance for other municipalities.</w:t>
      </w:r>
    </w:p>
    <w:p xmlns:wp14="http://schemas.microsoft.com/office/word/2010/wordml" w:rsidR="002629F5" w:rsidP="002629F5" w:rsidRDefault="002629F5" w14:paraId="3461D779" wp14:textId="77777777">
      <w:pPr>
        <w:jc w:val="both"/>
      </w:pPr>
    </w:p>
    <w:p xmlns:wp14="http://schemas.microsoft.com/office/word/2010/wordml" w:rsidR="002629F5" w:rsidP="002629F5" w:rsidRDefault="002629F5" w14:paraId="3467C985" wp14:textId="77777777">
      <w:pPr>
        <w:jc w:val="both"/>
      </w:pPr>
      <w:r>
        <w:tab/>
      </w:r>
      <w:r>
        <w:t>C.</w:t>
      </w:r>
      <w:r>
        <w:tab/>
      </w:r>
      <w:r>
        <w:t xml:space="preserve">Capacity of the firm to provide the outlined </w:t>
      </w:r>
      <w:r w:rsidR="00510AA7">
        <w:t>services</w:t>
      </w:r>
      <w:r>
        <w:t xml:space="preserve"> in a timely manner.</w:t>
      </w:r>
    </w:p>
    <w:p xmlns:wp14="http://schemas.microsoft.com/office/word/2010/wordml" w:rsidR="002629F5" w:rsidP="002629F5" w:rsidRDefault="002629F5" w14:paraId="3CF2D8B6" wp14:textId="77777777">
      <w:pPr>
        <w:jc w:val="both"/>
      </w:pPr>
    </w:p>
    <w:p xmlns:wp14="http://schemas.microsoft.com/office/word/2010/wordml" w:rsidR="002629F5" w:rsidP="002629F5" w:rsidRDefault="002629F5" w14:paraId="56AC7DF5" wp14:textId="77777777">
      <w:pPr>
        <w:jc w:val="both"/>
      </w:pPr>
      <w:r>
        <w:tab/>
      </w:r>
      <w:r>
        <w:t>D.</w:t>
      </w:r>
      <w:r>
        <w:tab/>
      </w:r>
      <w:r>
        <w:t>Absence of potential conflicts of interest.</w:t>
      </w:r>
    </w:p>
    <w:p xmlns:wp14="http://schemas.microsoft.com/office/word/2010/wordml" w:rsidR="002629F5" w:rsidP="002629F5" w:rsidRDefault="002629F5" w14:paraId="0FB78278" wp14:textId="77777777">
      <w:pPr>
        <w:jc w:val="both"/>
      </w:pPr>
    </w:p>
    <w:p xmlns:wp14="http://schemas.microsoft.com/office/word/2010/wordml" w:rsidR="002629F5" w:rsidP="002629F5" w:rsidRDefault="002629F5" w14:paraId="6CDD38AE" wp14:textId="77777777">
      <w:pPr>
        <w:ind w:left="1440" w:hanging="720"/>
        <w:jc w:val="both"/>
      </w:pPr>
      <w:r>
        <w:t>E.</w:t>
      </w:r>
      <w:r>
        <w:tab/>
      </w:r>
      <w:r>
        <w:t>Cost.  The position will not necessarily be awarded to the firm with the lowest cost.  Selection of a firm will be based primarily on the qualifications and capabilities deemed important to the Township.</w:t>
      </w:r>
    </w:p>
    <w:p xmlns:wp14="http://schemas.microsoft.com/office/word/2010/wordml" w:rsidR="002629F5" w:rsidP="002629F5" w:rsidRDefault="002629F5" w14:paraId="1FC39945" wp14:textId="77777777">
      <w:pPr>
        <w:ind w:left="1440" w:hanging="720"/>
        <w:jc w:val="both"/>
      </w:pPr>
    </w:p>
    <w:p xmlns:wp14="http://schemas.microsoft.com/office/word/2010/wordml" w:rsidR="002629F5" w:rsidP="002629F5" w:rsidRDefault="002629F5" w14:paraId="3B436AE4" wp14:textId="77777777">
      <w:pPr>
        <w:jc w:val="both"/>
      </w:pPr>
      <w:r>
        <w:rPr>
          <w:b/>
          <w:u w:val="single"/>
        </w:rPr>
        <w:t>Basic Retainer Services</w:t>
      </w:r>
    </w:p>
    <w:p xmlns:wp14="http://schemas.microsoft.com/office/word/2010/wordml" w:rsidR="002629F5" w:rsidP="002629F5" w:rsidRDefault="002629F5" w14:paraId="0562CB0E" wp14:textId="77777777">
      <w:pPr>
        <w:jc w:val="both"/>
      </w:pPr>
    </w:p>
    <w:p xmlns:wp14="http://schemas.microsoft.com/office/word/2010/wordml" w:rsidR="002629F5" w:rsidP="002629F5" w:rsidRDefault="002629F5" w14:paraId="2AAB0BB7" wp14:textId="77777777">
      <w:pPr>
        <w:ind w:left="1440" w:hanging="720"/>
        <w:jc w:val="both"/>
      </w:pPr>
      <w:r>
        <w:t>A.</w:t>
      </w:r>
      <w:r>
        <w:tab/>
      </w:r>
      <w:r>
        <w:t>Maintain a staff of knowledgeable and trained personnel in readiness to serve the Township with reasonable dispatch.</w:t>
      </w:r>
    </w:p>
    <w:p xmlns:wp14="http://schemas.microsoft.com/office/word/2010/wordml" w:rsidR="002629F5" w:rsidP="002629F5" w:rsidRDefault="002629F5" w14:paraId="34CE0A41" wp14:textId="77777777">
      <w:pPr>
        <w:ind w:left="1440" w:hanging="720"/>
        <w:jc w:val="both"/>
      </w:pPr>
    </w:p>
    <w:p xmlns:wp14="http://schemas.microsoft.com/office/word/2010/wordml" w:rsidR="002629F5" w:rsidP="002629F5" w:rsidRDefault="002629F5" w14:paraId="5C8FBEE3" wp14:textId="77777777">
      <w:pPr>
        <w:ind w:left="1440" w:hanging="720"/>
        <w:jc w:val="both"/>
      </w:pPr>
      <w:r>
        <w:t>B.</w:t>
      </w:r>
      <w:r>
        <w:tab/>
      </w:r>
      <w:r>
        <w:t>Attend 12 meetings of the Township Board of Supervisors per calendar year.</w:t>
      </w:r>
    </w:p>
    <w:p xmlns:wp14="http://schemas.microsoft.com/office/word/2010/wordml" w:rsidR="002629F5" w:rsidP="002629F5" w:rsidRDefault="002629F5" w14:paraId="62EBF3C5" wp14:textId="77777777">
      <w:pPr>
        <w:ind w:left="1440" w:hanging="720"/>
        <w:jc w:val="both"/>
      </w:pPr>
    </w:p>
    <w:p xmlns:wp14="http://schemas.microsoft.com/office/word/2010/wordml" w:rsidR="002629F5" w:rsidP="002629F5" w:rsidRDefault="002629F5" w14:paraId="3ADB9AAE" wp14:textId="77777777">
      <w:pPr>
        <w:ind w:left="1440" w:hanging="720"/>
        <w:jc w:val="both"/>
      </w:pPr>
      <w:r>
        <w:t>C.</w:t>
      </w:r>
      <w:r>
        <w:tab/>
      </w:r>
      <w:r w:rsidR="0047462A">
        <w:t>Attend meetings</w:t>
      </w:r>
      <w:r>
        <w:t xml:space="preserve"> of the Township Planning Commission </w:t>
      </w:r>
      <w:r w:rsidR="002E4342">
        <w:t>and Conditional Use Hearings as needed.</w:t>
      </w:r>
    </w:p>
    <w:p xmlns:wp14="http://schemas.microsoft.com/office/word/2010/wordml" w:rsidR="002629F5" w:rsidP="002629F5" w:rsidRDefault="002629F5" w14:paraId="6D98A12B" wp14:textId="77777777">
      <w:pPr>
        <w:ind w:left="1440" w:hanging="720"/>
        <w:jc w:val="both"/>
      </w:pPr>
    </w:p>
    <w:p xmlns:wp14="http://schemas.microsoft.com/office/word/2010/wordml" w:rsidR="002629F5" w:rsidP="002629F5" w:rsidRDefault="002F2720" w14:paraId="5DD1298F" wp14:textId="77777777">
      <w:pPr>
        <w:ind w:left="1440" w:hanging="720"/>
        <w:jc w:val="both"/>
      </w:pPr>
      <w:r>
        <w:t>D</w:t>
      </w:r>
      <w:r w:rsidR="002629F5">
        <w:t>.</w:t>
      </w:r>
      <w:r w:rsidR="002629F5">
        <w:tab/>
      </w:r>
      <w:r w:rsidR="002629F5">
        <w:t xml:space="preserve">Provide telephone consultation, </w:t>
      </w:r>
      <w:r w:rsidR="00A43958">
        <w:t>coordination,</w:t>
      </w:r>
      <w:r w:rsidR="002629F5">
        <w:t xml:space="preserve"> and assistance as required by the Township.  Such services shall not include detailed investigations or extensive involvement of the staff.</w:t>
      </w:r>
    </w:p>
    <w:p xmlns:wp14="http://schemas.microsoft.com/office/word/2010/wordml" w:rsidR="002629F5" w:rsidP="002629F5" w:rsidRDefault="002629F5" w14:paraId="2946DB82" wp14:textId="77777777">
      <w:pPr>
        <w:ind w:left="1440" w:hanging="720"/>
        <w:jc w:val="both"/>
      </w:pPr>
    </w:p>
    <w:p xmlns:wp14="http://schemas.microsoft.com/office/word/2010/wordml" w:rsidR="002629F5" w:rsidP="002629F5" w:rsidRDefault="002F2720" w14:paraId="726B94EC" wp14:textId="77777777">
      <w:pPr>
        <w:ind w:left="1440" w:hanging="720"/>
        <w:jc w:val="both"/>
      </w:pPr>
      <w:r>
        <w:t>E</w:t>
      </w:r>
      <w:r w:rsidR="002629F5">
        <w:t>.</w:t>
      </w:r>
      <w:r w:rsidR="002629F5">
        <w:tab/>
      </w:r>
      <w:r w:rsidR="002629F5">
        <w:t xml:space="preserve">Endeavor to inform Township of changes and impending changes in regulatory requirements related </w:t>
      </w:r>
      <w:r w:rsidR="00AE738A">
        <w:t xml:space="preserve">to </w:t>
      </w:r>
      <w:r w:rsidR="002629F5">
        <w:t>Township operations.</w:t>
      </w:r>
    </w:p>
    <w:p xmlns:wp14="http://schemas.microsoft.com/office/word/2010/wordml" w:rsidR="00781190" w:rsidP="002629F5" w:rsidRDefault="00781190" w14:paraId="5997CC1D" wp14:textId="77777777">
      <w:pPr>
        <w:ind w:left="1440" w:hanging="720"/>
        <w:jc w:val="both"/>
      </w:pPr>
    </w:p>
    <w:p xmlns:wp14="http://schemas.microsoft.com/office/word/2010/wordml" w:rsidR="002629F5" w:rsidP="002629F5" w:rsidRDefault="002629F5" w14:paraId="218BDA33" wp14:textId="77777777">
      <w:pPr>
        <w:jc w:val="both"/>
      </w:pPr>
      <w:r>
        <w:rPr>
          <w:b/>
          <w:u w:val="single"/>
        </w:rPr>
        <w:t xml:space="preserve">Additional Services </w:t>
      </w:r>
    </w:p>
    <w:p xmlns:wp14="http://schemas.microsoft.com/office/word/2010/wordml" w:rsidR="002629F5" w:rsidP="002629F5" w:rsidRDefault="002629F5" w14:paraId="110FFD37" wp14:textId="77777777">
      <w:pPr>
        <w:jc w:val="both"/>
      </w:pPr>
    </w:p>
    <w:p xmlns:wp14="http://schemas.microsoft.com/office/word/2010/wordml" w:rsidRPr="002629F5" w:rsidR="002629F5" w:rsidP="002629F5" w:rsidRDefault="00FD6D3F" w14:paraId="3E7C59A7" wp14:textId="77777777">
      <w:pPr>
        <w:jc w:val="both"/>
      </w:pPr>
      <w:r>
        <w:t xml:space="preserve">Upon the request and authorization of the Township, the </w:t>
      </w:r>
      <w:r w:rsidR="002E4342">
        <w:t>Solicitor</w:t>
      </w:r>
      <w:r>
        <w:t xml:space="preserve"> shall perform specific assignments including but not limited to the following:</w:t>
      </w:r>
    </w:p>
    <w:p xmlns:wp14="http://schemas.microsoft.com/office/word/2010/wordml" w:rsidR="00AB47D9" w:rsidP="00AB47D9" w:rsidRDefault="00AB47D9" w14:paraId="6B699379" wp14:textId="77777777">
      <w:pPr>
        <w:jc w:val="both"/>
      </w:pPr>
    </w:p>
    <w:p xmlns:wp14="http://schemas.microsoft.com/office/word/2010/wordml" w:rsidR="00AB47D9" w:rsidP="00AB47D9" w:rsidRDefault="00FD6D3F" w14:paraId="32C8F112" wp14:textId="77777777">
      <w:pPr>
        <w:jc w:val="both"/>
      </w:pPr>
      <w:r>
        <w:tab/>
      </w:r>
      <w:r>
        <w:t>A.</w:t>
      </w:r>
      <w:r>
        <w:tab/>
      </w:r>
      <w:r w:rsidR="004F4A77">
        <w:t xml:space="preserve">Represent the Township as its </w:t>
      </w:r>
      <w:r w:rsidR="002E4342">
        <w:t>Solicitor</w:t>
      </w:r>
      <w:r w:rsidR="004F4A77">
        <w:t xml:space="preserve"> at special meetings with the public, municipal boards and agencies, local, </w:t>
      </w:r>
      <w:r w:rsidR="00A43958">
        <w:t>state,</w:t>
      </w:r>
      <w:r w:rsidR="004F4A77">
        <w:t xml:space="preserve"> and federal agencies.</w:t>
      </w:r>
    </w:p>
    <w:p xmlns:wp14="http://schemas.microsoft.com/office/word/2010/wordml" w:rsidR="004F4A77" w:rsidP="00AB47D9" w:rsidRDefault="004F4A77" w14:paraId="3FE9F23F" wp14:textId="77777777">
      <w:pPr>
        <w:jc w:val="both"/>
      </w:pPr>
    </w:p>
    <w:p xmlns:wp14="http://schemas.microsoft.com/office/word/2010/wordml" w:rsidR="004F4A77" w:rsidP="00AB47D9" w:rsidRDefault="004F4A77" w14:paraId="08F0E345" wp14:textId="77777777">
      <w:pPr>
        <w:jc w:val="both"/>
      </w:pPr>
      <w:r>
        <w:tab/>
      </w:r>
      <w:r>
        <w:t>B.</w:t>
      </w:r>
      <w:r>
        <w:tab/>
      </w:r>
      <w:r>
        <w:t>Any other related service.</w:t>
      </w:r>
    </w:p>
    <w:p xmlns:wp14="http://schemas.microsoft.com/office/word/2010/wordml" w:rsidR="004F4A77" w:rsidP="00AB47D9" w:rsidRDefault="004F4A77" w14:paraId="1F72F646" wp14:textId="77777777">
      <w:pPr>
        <w:jc w:val="both"/>
      </w:pPr>
    </w:p>
    <w:p xmlns:wp14="http://schemas.microsoft.com/office/word/2010/wordml" w:rsidR="004F4A77" w:rsidP="00AB47D9" w:rsidRDefault="004F4A77" w14:paraId="33B10C53" wp14:textId="77777777">
      <w:pPr>
        <w:jc w:val="both"/>
      </w:pPr>
      <w:r>
        <w:rPr>
          <w:b/>
          <w:u w:val="single"/>
        </w:rPr>
        <w:t>Responsibility of the Township</w:t>
      </w:r>
    </w:p>
    <w:p xmlns:wp14="http://schemas.microsoft.com/office/word/2010/wordml" w:rsidR="004F4A77" w:rsidP="00AB47D9" w:rsidRDefault="004F4A77" w14:paraId="08CE6F91" wp14:textId="77777777">
      <w:pPr>
        <w:jc w:val="both"/>
      </w:pPr>
    </w:p>
    <w:p xmlns:wp14="http://schemas.microsoft.com/office/word/2010/wordml" w:rsidR="004F4A77" w:rsidP="00AB47D9" w:rsidRDefault="004F4A77" w14:paraId="414122D9" wp14:textId="77777777">
      <w:pPr>
        <w:jc w:val="both"/>
      </w:pPr>
      <w:r>
        <w:t>1.</w:t>
      </w:r>
      <w:r>
        <w:tab/>
      </w:r>
      <w:r>
        <w:t xml:space="preserve">Provide </w:t>
      </w:r>
      <w:r w:rsidR="002E4342">
        <w:t xml:space="preserve">Solicitor </w:t>
      </w:r>
      <w:r>
        <w:t xml:space="preserve">with existing data, studies, and reports, including copies of ordinances, resolutions and maps as may be required by the </w:t>
      </w:r>
      <w:r w:rsidR="00510AA7">
        <w:t>S</w:t>
      </w:r>
      <w:r w:rsidR="002E4342">
        <w:t>olicitor</w:t>
      </w:r>
      <w:r>
        <w:t xml:space="preserve"> to complete assignments.</w:t>
      </w:r>
    </w:p>
    <w:p xmlns:wp14="http://schemas.microsoft.com/office/word/2010/wordml" w:rsidR="004F4A77" w:rsidP="00AB47D9" w:rsidRDefault="002E4342" w14:paraId="215417F5" wp14:textId="77777777">
      <w:pPr>
        <w:jc w:val="both"/>
      </w:pPr>
      <w:r>
        <w:t>2</w:t>
      </w:r>
      <w:r w:rsidR="004F4A77">
        <w:t>.</w:t>
      </w:r>
      <w:r w:rsidR="004F4A77">
        <w:tab/>
      </w:r>
      <w:r w:rsidR="004F4A77">
        <w:t xml:space="preserve">Provide accounting and other services as may be required for the </w:t>
      </w:r>
      <w:r>
        <w:t xml:space="preserve">solicitor </w:t>
      </w:r>
      <w:r w:rsidR="004F4A77">
        <w:t>to complete assignments.</w:t>
      </w:r>
    </w:p>
    <w:p xmlns:wp14="http://schemas.microsoft.com/office/word/2010/wordml" w:rsidR="004F4A77" w:rsidP="00AB47D9" w:rsidRDefault="004F4A77" w14:paraId="61CDCEAD" wp14:textId="77777777">
      <w:pPr>
        <w:jc w:val="both"/>
      </w:pPr>
    </w:p>
    <w:p xmlns:wp14="http://schemas.microsoft.com/office/word/2010/wordml" w:rsidR="004F4A77" w:rsidP="00AB47D9" w:rsidRDefault="004F4A77" w14:paraId="670EFC18" wp14:textId="77777777">
      <w:pPr>
        <w:jc w:val="both"/>
      </w:pPr>
      <w:r>
        <w:rPr>
          <w:b/>
          <w:u w:val="single"/>
        </w:rPr>
        <w:t>Term of Agreement</w:t>
      </w:r>
    </w:p>
    <w:p xmlns:wp14="http://schemas.microsoft.com/office/word/2010/wordml" w:rsidR="004F4A77" w:rsidP="00AB47D9" w:rsidRDefault="004F4A77" w14:paraId="6BB9E253" wp14:textId="77777777">
      <w:pPr>
        <w:jc w:val="both"/>
      </w:pPr>
    </w:p>
    <w:p xmlns:wp14="http://schemas.microsoft.com/office/word/2010/wordml" w:rsidR="004F4A77" w:rsidP="00AB47D9" w:rsidRDefault="004F4A77" w14:paraId="6066FFA4" wp14:textId="77777777">
      <w:pPr>
        <w:jc w:val="both"/>
      </w:pPr>
      <w:r>
        <w:t>The term of this Agreement shall be one year and will automatically renew unless terminated.  This agreement may be terminated by either party upon thirty (30) days written notice.</w:t>
      </w:r>
    </w:p>
    <w:p xmlns:wp14="http://schemas.microsoft.com/office/word/2010/wordml" w:rsidR="004F4A77" w:rsidP="00AB47D9" w:rsidRDefault="004F4A77" w14:paraId="23DE523C" wp14:textId="77777777">
      <w:pPr>
        <w:jc w:val="both"/>
      </w:pPr>
    </w:p>
    <w:p xmlns:wp14="http://schemas.microsoft.com/office/word/2010/wordml" w:rsidR="004F4A77" w:rsidP="00AB47D9" w:rsidRDefault="004F4A77" w14:paraId="05CFE141" wp14:textId="77777777">
      <w:pPr>
        <w:jc w:val="both"/>
      </w:pPr>
      <w:r>
        <w:rPr>
          <w:b/>
          <w:u w:val="single"/>
        </w:rPr>
        <w:t>Compensation</w:t>
      </w:r>
    </w:p>
    <w:p xmlns:wp14="http://schemas.microsoft.com/office/word/2010/wordml" w:rsidR="004F4A77" w:rsidP="00AB47D9" w:rsidRDefault="004F4A77" w14:paraId="52E56223" wp14:textId="77777777">
      <w:pPr>
        <w:jc w:val="both"/>
      </w:pPr>
    </w:p>
    <w:p xmlns:wp14="http://schemas.microsoft.com/office/word/2010/wordml" w:rsidR="004F4A77" w:rsidP="002F2720" w:rsidRDefault="004F4A77" w14:paraId="6A185CC7" wp14:textId="77777777">
      <w:pPr>
        <w:jc w:val="both"/>
      </w:pPr>
      <w:r>
        <w:t>1.</w:t>
      </w:r>
      <w:r>
        <w:tab/>
      </w:r>
      <w:r>
        <w:t xml:space="preserve">For the Basic Retainer </w:t>
      </w:r>
      <w:r w:rsidR="00510AA7">
        <w:t>S</w:t>
      </w:r>
      <w:r>
        <w:t xml:space="preserve">ervices outlined in the Agreement </w:t>
      </w:r>
      <w:r w:rsidR="005E7431">
        <w:t>a</w:t>
      </w:r>
      <w:r>
        <w:t xml:space="preserve"> lump sum fee of </w:t>
      </w:r>
      <w:r>
        <w:rPr>
          <w:u w:val="single"/>
        </w:rPr>
        <w:t>$</w:t>
      </w:r>
      <w:r>
        <w:rPr>
          <w:u w:val="single"/>
        </w:rPr>
        <w:tab/>
      </w:r>
      <w:r w:rsidR="002F2720">
        <w:rPr>
          <w:u w:val="single"/>
        </w:rPr>
        <w:tab/>
      </w:r>
    </w:p>
    <w:p xmlns:wp14="http://schemas.microsoft.com/office/word/2010/wordml" w:rsidR="004F4A77" w:rsidP="00AB47D9" w:rsidRDefault="004F4A77" w14:paraId="07547A01" wp14:textId="77777777">
      <w:pPr>
        <w:jc w:val="both"/>
      </w:pPr>
    </w:p>
    <w:p xmlns:wp14="http://schemas.microsoft.com/office/word/2010/wordml" w:rsidR="004F4A77" w:rsidP="00AB47D9" w:rsidRDefault="004F4A77" w14:paraId="3FB6057A" wp14:textId="77777777">
      <w:pPr>
        <w:jc w:val="both"/>
      </w:pPr>
      <w:r>
        <w:t>2.</w:t>
      </w:r>
      <w:r>
        <w:tab/>
      </w:r>
      <w:r>
        <w:t xml:space="preserve">For additional </w:t>
      </w:r>
      <w:r w:rsidR="002E4342">
        <w:t>legal</w:t>
      </w:r>
      <w:r>
        <w:t xml:space="preserve"> services performed pursuant </w:t>
      </w:r>
      <w:r w:rsidR="00510AA7">
        <w:t>to</w:t>
      </w:r>
      <w:r>
        <w:t xml:space="preserve"> this Agreement, a fee for each specific assignment will be established.  This fee may be a lump sum or based upon the </w:t>
      </w:r>
      <w:r w:rsidR="0047462A">
        <w:t>S</w:t>
      </w:r>
      <w:r w:rsidR="002E4342">
        <w:t>olicitor</w:t>
      </w:r>
      <w:r>
        <w:t>’s fee schedule as agreed to by th</w:t>
      </w:r>
      <w:r w:rsidR="002E4342">
        <w:t xml:space="preserve">e Township and </w:t>
      </w:r>
      <w:r w:rsidR="00510AA7">
        <w:t>S</w:t>
      </w:r>
      <w:r w:rsidR="002E4342">
        <w:t xml:space="preserve">olicitor </w:t>
      </w:r>
      <w:r>
        <w:t>after considering the nature of the assignment.</w:t>
      </w:r>
    </w:p>
    <w:p xmlns:wp14="http://schemas.microsoft.com/office/word/2010/wordml" w:rsidR="004F4A77" w:rsidP="00AB47D9" w:rsidRDefault="004F4A77" w14:paraId="5043CB0F" wp14:textId="77777777">
      <w:pPr>
        <w:jc w:val="both"/>
      </w:pPr>
    </w:p>
    <w:p xmlns:wp14="http://schemas.microsoft.com/office/word/2010/wordml" w:rsidR="004F4A77" w:rsidP="00AB47D9" w:rsidRDefault="004F4A77" w14:paraId="01C36C17" wp14:textId="77777777">
      <w:pPr>
        <w:jc w:val="both"/>
      </w:pPr>
      <w:r>
        <w:t>3.</w:t>
      </w:r>
      <w:r>
        <w:tab/>
      </w:r>
      <w:r>
        <w:t>Invoices shall be rendered monthly.</w:t>
      </w:r>
    </w:p>
    <w:p xmlns:wp14="http://schemas.microsoft.com/office/word/2010/wordml" w:rsidR="004F4A77" w:rsidP="00AB47D9" w:rsidRDefault="004F4A77" w14:paraId="07459315" wp14:textId="77777777">
      <w:pPr>
        <w:jc w:val="both"/>
      </w:pPr>
    </w:p>
    <w:p xmlns:wp14="http://schemas.microsoft.com/office/word/2010/wordml" w:rsidR="004F4A77" w:rsidP="00AB47D9" w:rsidRDefault="009239C9" w14:paraId="16719F8D" wp14:textId="77777777">
      <w:pPr>
        <w:jc w:val="both"/>
      </w:pPr>
      <w:r>
        <w:rPr>
          <w:b/>
          <w:u w:val="single"/>
        </w:rPr>
        <w:t>Solicitor</w:t>
      </w:r>
      <w:r w:rsidR="004F4A77">
        <w:rPr>
          <w:b/>
          <w:u w:val="single"/>
        </w:rPr>
        <w:t xml:space="preserve"> Agrees:</w:t>
      </w:r>
    </w:p>
    <w:p xmlns:wp14="http://schemas.microsoft.com/office/word/2010/wordml" w:rsidR="004F4A77" w:rsidP="00AB47D9" w:rsidRDefault="004F4A77" w14:paraId="6537F28F" wp14:textId="77777777">
      <w:pPr>
        <w:jc w:val="both"/>
      </w:pPr>
    </w:p>
    <w:p xmlns:wp14="http://schemas.microsoft.com/office/word/2010/wordml" w:rsidR="004F4A77" w:rsidP="00AB47D9" w:rsidRDefault="004F4A77" w14:paraId="113E09E0" wp14:textId="77777777">
      <w:pPr>
        <w:jc w:val="both"/>
      </w:pPr>
      <w:r>
        <w:t>1.</w:t>
      </w:r>
      <w:r>
        <w:tab/>
      </w:r>
      <w:r>
        <w:t xml:space="preserve"> To prepare and submit to the Township detailed itemized invoices for services </w:t>
      </w:r>
      <w:r w:rsidR="00510AA7">
        <w:tab/>
      </w:r>
      <w:r>
        <w:t>performed.</w:t>
      </w:r>
    </w:p>
    <w:p xmlns:wp14="http://schemas.microsoft.com/office/word/2010/wordml" w:rsidR="004F4A77" w:rsidP="00AB47D9" w:rsidRDefault="004F4A77" w14:paraId="6DFB9E20" wp14:textId="77777777">
      <w:pPr>
        <w:jc w:val="both"/>
      </w:pPr>
    </w:p>
    <w:p xmlns:wp14="http://schemas.microsoft.com/office/word/2010/wordml" w:rsidR="004F4A77" w:rsidP="00AB47D9" w:rsidRDefault="004F4A77" w14:paraId="4510E1EB" wp14:textId="77777777">
      <w:pPr>
        <w:jc w:val="both"/>
      </w:pPr>
      <w:r>
        <w:tab/>
      </w:r>
      <w:r>
        <w:t>A.</w:t>
      </w:r>
      <w:r>
        <w:tab/>
      </w:r>
      <w:r>
        <w:t xml:space="preserve">All invoices shall state the project name, hours of work, </w:t>
      </w:r>
      <w:r w:rsidR="005E7431">
        <w:t xml:space="preserve">and listing of services </w:t>
      </w:r>
      <w:r w:rsidR="00510AA7">
        <w:tab/>
      </w:r>
      <w:r w:rsidR="00510AA7">
        <w:tab/>
      </w:r>
      <w:r w:rsidR="00510AA7">
        <w:tab/>
      </w:r>
      <w:r w:rsidR="005E7431">
        <w:t xml:space="preserve">performed. </w:t>
      </w:r>
    </w:p>
    <w:p xmlns:wp14="http://schemas.microsoft.com/office/word/2010/wordml" w:rsidR="005E7431" w:rsidP="00AB47D9" w:rsidRDefault="005E7431" w14:paraId="70DF9E56" wp14:textId="77777777">
      <w:pPr>
        <w:jc w:val="both"/>
      </w:pPr>
    </w:p>
    <w:p xmlns:wp14="http://schemas.microsoft.com/office/word/2010/wordml" w:rsidR="005E7431" w:rsidP="00AB47D9" w:rsidRDefault="005E7431" w14:paraId="5C1B9FC0" wp14:textId="77777777">
      <w:pPr>
        <w:jc w:val="both"/>
      </w:pPr>
      <w:r>
        <w:tab/>
      </w:r>
      <w:r>
        <w:t>B.</w:t>
      </w:r>
      <w:r>
        <w:tab/>
      </w:r>
      <w:r>
        <w:t>A grand total of the amount billed for each project shall be placed on all invoices.</w:t>
      </w:r>
    </w:p>
    <w:p xmlns:wp14="http://schemas.microsoft.com/office/word/2010/wordml" w:rsidR="005E7431" w:rsidP="00AB47D9" w:rsidRDefault="005E7431" w14:paraId="44E871BC" wp14:textId="77777777">
      <w:pPr>
        <w:jc w:val="both"/>
      </w:pPr>
    </w:p>
    <w:p xmlns:wp14="http://schemas.microsoft.com/office/word/2010/wordml" w:rsidR="005E7431" w:rsidP="00AB47D9" w:rsidRDefault="005E7431" w14:paraId="3BAF8417" wp14:textId="77777777">
      <w:pPr>
        <w:jc w:val="both"/>
      </w:pPr>
      <w:r>
        <w:tab/>
      </w:r>
      <w:r>
        <w:t>C.</w:t>
      </w:r>
      <w:r>
        <w:tab/>
      </w:r>
      <w:r>
        <w:t>A separate invoice for each project shall be presented.</w:t>
      </w:r>
    </w:p>
    <w:p xmlns:wp14="http://schemas.microsoft.com/office/word/2010/wordml" w:rsidR="005E7431" w:rsidP="00AB47D9" w:rsidRDefault="005E7431" w14:paraId="144A5D23" wp14:textId="77777777">
      <w:pPr>
        <w:jc w:val="both"/>
      </w:pPr>
    </w:p>
    <w:p xmlns:wp14="http://schemas.microsoft.com/office/word/2010/wordml" w:rsidRPr="005E7431" w:rsidR="005E7431" w:rsidP="00AB47D9" w:rsidRDefault="005E7431" w14:paraId="738610EB" wp14:textId="77777777">
      <w:pPr>
        <w:jc w:val="both"/>
        <w:rPr>
          <w:b/>
          <w:u w:val="single"/>
        </w:rPr>
      </w:pPr>
    </w:p>
    <w:sectPr w:rsidRPr="005E7431" w:rsidR="005E7431" w:rsidSect="002629F5">
      <w:pgSz w:w="12240" w:h="15840" w:orient="portrait"/>
      <w:pgMar w:top="144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47"/>
    <w:rsid w:val="000B581A"/>
    <w:rsid w:val="002629F5"/>
    <w:rsid w:val="00296F7E"/>
    <w:rsid w:val="002D4AF1"/>
    <w:rsid w:val="002E4342"/>
    <w:rsid w:val="002F2720"/>
    <w:rsid w:val="00327C00"/>
    <w:rsid w:val="00436388"/>
    <w:rsid w:val="00472ADC"/>
    <w:rsid w:val="0047462A"/>
    <w:rsid w:val="004F4A77"/>
    <w:rsid w:val="00510AA7"/>
    <w:rsid w:val="00560F97"/>
    <w:rsid w:val="005A7D33"/>
    <w:rsid w:val="005B244F"/>
    <w:rsid w:val="005E7431"/>
    <w:rsid w:val="0064736C"/>
    <w:rsid w:val="00764285"/>
    <w:rsid w:val="00781190"/>
    <w:rsid w:val="0088148C"/>
    <w:rsid w:val="008B25AD"/>
    <w:rsid w:val="009239C9"/>
    <w:rsid w:val="00936602"/>
    <w:rsid w:val="0098104A"/>
    <w:rsid w:val="00A43958"/>
    <w:rsid w:val="00AB47D9"/>
    <w:rsid w:val="00AE738A"/>
    <w:rsid w:val="00B02B3D"/>
    <w:rsid w:val="00C025E1"/>
    <w:rsid w:val="00C31CE1"/>
    <w:rsid w:val="00C77E14"/>
    <w:rsid w:val="00CC0021"/>
    <w:rsid w:val="00D00E47"/>
    <w:rsid w:val="00E306BA"/>
    <w:rsid w:val="00E73834"/>
    <w:rsid w:val="00F3544A"/>
    <w:rsid w:val="00FD6D3F"/>
    <w:rsid w:val="07F808F0"/>
    <w:rsid w:val="09AD87D7"/>
    <w:rsid w:val="19F1D4A0"/>
    <w:rsid w:val="1C5C9BB1"/>
    <w:rsid w:val="4D467B28"/>
    <w:rsid w:val="5560B3EF"/>
    <w:rsid w:val="67DE1BCE"/>
    <w:rsid w:val="6FE3C352"/>
    <w:rsid w:val="7064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49591E"/>
  <w15:chartTrackingRefBased/>
  <w15:docId w15:val="{3563DC10-C825-45B3-BE67-56FB3EB6D1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99C4CEDEC3D4BB38657F307CDD3A4" ma:contentTypeVersion="15" ma:contentTypeDescription="Create a new document." ma:contentTypeScope="" ma:versionID="107e7d92f6acba223d1819cfc25a08e6">
  <xsd:schema xmlns:xsd="http://www.w3.org/2001/XMLSchema" xmlns:xs="http://www.w3.org/2001/XMLSchema" xmlns:p="http://schemas.microsoft.com/office/2006/metadata/properties" xmlns:ns2="5c643a3d-21e9-444e-a511-12cff7879437" xmlns:ns3="1b1ef05b-ee3c-4ef6-bab5-75d2cf70fb8e" targetNamespace="http://schemas.microsoft.com/office/2006/metadata/properties" ma:root="true" ma:fieldsID="daf429fa3cb5fc15210e7f609f603db1" ns2:_="" ns3:_="">
    <xsd:import namespace="5c643a3d-21e9-444e-a511-12cff7879437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3a3d-21e9-444e-a511-12cff7879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e364ce-379a-4703-a27f-7c7415e3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8d854f-0153-4138-a156-f3df4fc7065b}" ma:internalName="TaxCatchAll" ma:showField="CatchAllData" ma:web="1b1ef05b-ee3c-4ef6-bab5-75d2cf70f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C675F-AF03-4BFA-B580-63A56D8A49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2AEC4-EB8E-4633-BF86-B535812BC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43a3d-21e9-444e-a511-12cff7879437"/>
    <ds:schemaRef ds:uri="1b1ef05b-ee3c-4ef6-bab5-75d2cf70f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3C4EB-4BF8-4B9F-88EB-ECE165496CB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Penn Township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REQUEST FOR PROPOSAL FOR</dc:title>
  <dc:subject/>
  <dc:creator>Helen Klinepeter</dc:creator>
  <keywords/>
  <lastModifiedBy>Katie Lizza</lastModifiedBy>
  <revision>14</revision>
  <lastPrinted>2021-08-20T22:27:00.0000000Z</lastPrinted>
  <dcterms:created xsi:type="dcterms:W3CDTF">2022-11-22T15:16:00.0000000Z</dcterms:created>
  <dcterms:modified xsi:type="dcterms:W3CDTF">2022-11-22T15:18:15.5377938Z</dcterms:modified>
</coreProperties>
</file>